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附表：投标报名函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投标报名函</w:t>
      </w:r>
    </w:p>
    <w:p>
      <w:pPr>
        <w:spacing w:before="156" w:beforeLines="50" w:after="156" w:afterLines="50" w:line="500" w:lineRule="exact"/>
        <w:rPr>
          <w:szCs w:val="21"/>
        </w:rPr>
      </w:pPr>
    </w:p>
    <w:p>
      <w:pPr>
        <w:spacing w:before="156" w:beforeLines="50" w:after="156" w:afterLines="50" w:line="500" w:lineRule="exact"/>
        <w:ind w:left="-1" w:leftChars="-67" w:hanging="140" w:hangingChars="58"/>
        <w:jc w:val="left"/>
        <w:rPr>
          <w:szCs w:val="21"/>
        </w:rPr>
      </w:pPr>
      <w:r>
        <w:rPr>
          <w:rFonts w:hint="eastAsia"/>
          <w:b/>
          <w:sz w:val="24"/>
        </w:rPr>
        <w:t>项目名称：</w:t>
      </w:r>
      <w:r>
        <w:rPr>
          <w:rFonts w:hint="eastAsia"/>
          <w:kern w:val="10"/>
          <w:sz w:val="24"/>
          <w:u w:val="single"/>
          <w:lang w:val="zh-CN"/>
        </w:rPr>
        <w:t>建设用地布点方案编制、采样和检测等环节质控抽查项目</w:t>
      </w:r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投标单位名称（全称）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投标单位地址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拟参加品目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企业规模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微型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小型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中型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纳税人分类（</w:t>
            </w:r>
            <w:r>
              <w:rPr>
                <w:rFonts w:hint="eastAsia"/>
                <w:b/>
                <w:szCs w:val="21"/>
              </w:rPr>
              <w:t>必选项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小规模纳税人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一般纳税人（请务必填写开票信息）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增值税专用发票开票信息（</w:t>
            </w:r>
            <w:r>
              <w:rPr>
                <w:rFonts w:hint="eastAsia"/>
                <w:b/>
                <w:szCs w:val="21"/>
              </w:rPr>
              <w:t>一般纳税人填写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>
      <w:pPr>
        <w:spacing w:line="500" w:lineRule="exact"/>
        <w:rPr>
          <w:b/>
          <w:szCs w:val="21"/>
        </w:rPr>
      </w:pP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投标单位名称（盖章）：</w:t>
      </w: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投标单位法人或委托人（签名）：</w:t>
      </w:r>
    </w:p>
    <w:p>
      <w:pPr>
        <w:spacing w:before="156" w:beforeLines="50" w:after="156" w:afterLines="50" w:line="500" w:lineRule="exact"/>
        <w:rPr>
          <w:rFonts w:hint="eastAsia" w:ascii="宋体" w:cs="Arial"/>
          <w:szCs w:val="21"/>
        </w:rPr>
      </w:pPr>
      <w:r>
        <w:rPr>
          <w:rFonts w:hint="eastAsia"/>
          <w:szCs w:val="21"/>
        </w:rPr>
        <w:t>日期：</w:t>
      </w:r>
    </w:p>
    <w:p>
      <w:pPr>
        <w:spacing w:before="156" w:beforeLines="50" w:after="156" w:afterLines="50" w:line="42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M4NTBkZTczMDdmYjlhNGE0NjRjOTI5YjliNWUifQ=="/>
  </w:docVars>
  <w:rsids>
    <w:rsidRoot w:val="00763BFC"/>
    <w:rsid w:val="000B1FB5"/>
    <w:rsid w:val="000F167F"/>
    <w:rsid w:val="001E59C4"/>
    <w:rsid w:val="002214C5"/>
    <w:rsid w:val="002F16C7"/>
    <w:rsid w:val="00307EDB"/>
    <w:rsid w:val="00684BD6"/>
    <w:rsid w:val="006F1B2E"/>
    <w:rsid w:val="00763BFC"/>
    <w:rsid w:val="008762BE"/>
    <w:rsid w:val="008C7F9E"/>
    <w:rsid w:val="00916478"/>
    <w:rsid w:val="00935D27"/>
    <w:rsid w:val="00A34AF2"/>
    <w:rsid w:val="00A6324C"/>
    <w:rsid w:val="00BE1E82"/>
    <w:rsid w:val="00CD309B"/>
    <w:rsid w:val="00D67E63"/>
    <w:rsid w:val="00D97F0A"/>
    <w:rsid w:val="00F61E84"/>
    <w:rsid w:val="00FD6FCE"/>
    <w:rsid w:val="150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San-Elepow CON.</Company>
  <Pages>3</Pages>
  <Words>1358</Words>
  <Characters>1522</Characters>
  <Lines>11</Lines>
  <Paragraphs>3</Paragraphs>
  <TotalTime>24</TotalTime>
  <ScaleCrop>false</ScaleCrop>
  <LinksUpToDate>false</LinksUpToDate>
  <CharactersWithSpaces>1541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2021-04-26T08:35:00Z</dcterms:created>
  <dc:creator>tendering714</dc:creator>
  <cp:lastModifiedBy>YY</cp:lastModifiedBy>
  <dcterms:modified xsi:type="dcterms:W3CDTF">2023-05-09T11:27:34Z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AA324CFB15EB49FFB43C9D7C29136F5A_12</vt:lpwstr>
  </property>
</Properties>
</file>